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4"/>
        </w:rPr>
        <w:t>附件</w:t>
      </w:r>
      <w:r>
        <w:rPr>
          <w:rFonts w:hint="eastAsia" w:ascii="仿宋_GB2312" w:hAnsi="仿宋_GB2312" w:eastAsia="仿宋_GB2312" w:cs="仿宋_GB2312"/>
          <w:sz w:val="32"/>
          <w:szCs w:val="24"/>
          <w:lang w:val="en-US" w:eastAsia="zh-CN"/>
        </w:rPr>
        <w:t>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湖州市宣传思想文化青年英才计划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线上申报操作流程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1.登陆“湖州人才数字大脑”网站（地址：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instrText xml:space="preserve"> HYPERLINK "http://zhrc.huzhou.gov.cn/portal/home" </w:instrTex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http://zhrc.huzhou.gov.cn/portal/home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），点击人才工程申报。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306260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2.点击“湖州市宣传思想文化青年英才计划”模块进行申报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2252345"/>
            <wp:effectExtent l="0" t="0" r="698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3.登录，若无账号则点击右下角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highlight w:val="none"/>
          <w:lang w:val="en-US" w:eastAsia="zh-CN"/>
        </w:rPr>
        <w:t>立即注册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，进行账号注册。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770" cy="2565400"/>
            <wp:effectExtent l="0" t="0" r="127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4.登录成功后，再次点击“湖州市宣传思想文化青年英才计划”进入申报页面。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508250"/>
            <wp:effectExtent l="0" t="0" r="571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5.上传图片前需保存申报书，点击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保存申报书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，进行后续申报内容填写，填写完成后点击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highlight w:val="none"/>
          <w:lang w:val="en-US" w:eastAsia="zh-CN"/>
        </w:rPr>
        <w:t>提交审核。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180330" cy="3382010"/>
            <wp:effectExtent l="0" t="0" r="127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6.线上申报过程中如遇到技术问题，可联系南京博杉-王钽磊 15366154470。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9C0D5C"/>
    <w:rsid w:val="01282F7E"/>
    <w:rsid w:val="056E6898"/>
    <w:rsid w:val="0F4C278F"/>
    <w:rsid w:val="19CB20FC"/>
    <w:rsid w:val="1A4F74FA"/>
    <w:rsid w:val="2FEB1FC3"/>
    <w:rsid w:val="31106189"/>
    <w:rsid w:val="34C53B25"/>
    <w:rsid w:val="3EA22CD3"/>
    <w:rsid w:val="4C0F2263"/>
    <w:rsid w:val="510A4591"/>
    <w:rsid w:val="56DB073A"/>
    <w:rsid w:val="57725F0F"/>
    <w:rsid w:val="578160CE"/>
    <w:rsid w:val="5E0B20F1"/>
    <w:rsid w:val="5E9C0D5C"/>
    <w:rsid w:val="686A5E6B"/>
    <w:rsid w:val="6A253D72"/>
    <w:rsid w:val="6B305E69"/>
    <w:rsid w:val="6C930A97"/>
    <w:rsid w:val="6ED77C7B"/>
    <w:rsid w:val="72EF7D77"/>
    <w:rsid w:val="73A202A1"/>
    <w:rsid w:val="770C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2021-07-22T01:47:00Z</dcterms:created>
  <dc:creator>Castle of Glass</dc:creator>
  <cp:lastModifiedBy>福叔</cp:lastModifiedBy>
  <cp:lastPrinted>2021-07-22T10:22:00Z</cp:lastPrinted>
  <dcterms:modified xsi:type="dcterms:W3CDTF">2021-07-30T07:09:29Z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1707A04F7EF3434CB87AC99DDAF318DD</vt:lpwstr>
  </property>
</Properties>
</file>